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EF" w:rsidRPr="00307CF8" w:rsidRDefault="005832EF" w:rsidP="005832EF">
      <w:pPr>
        <w:jc w:val="center"/>
        <w:rPr>
          <w:rFonts w:ascii="Bookman Old Style" w:hAnsi="Bookman Old Style"/>
          <w:b/>
          <w:color w:val="C00000"/>
          <w:sz w:val="32"/>
          <w:szCs w:val="28"/>
        </w:rPr>
      </w:pPr>
      <w:r w:rsidRPr="00307CF8">
        <w:rPr>
          <w:rFonts w:ascii="Bookman Old Style" w:hAnsi="Bookman Old Style"/>
          <w:b/>
          <w:color w:val="C00000"/>
          <w:sz w:val="32"/>
          <w:szCs w:val="28"/>
        </w:rPr>
        <w:t>Темы  самообразования  учителей  ШМО  математики,  физики  и  ИВТ</w:t>
      </w:r>
    </w:p>
    <w:p w:rsidR="005832EF" w:rsidRPr="00307CF8" w:rsidRDefault="005832EF" w:rsidP="005832EF">
      <w:pPr>
        <w:jc w:val="center"/>
        <w:rPr>
          <w:rFonts w:ascii="Bookman Old Style" w:hAnsi="Bookman Old Style"/>
          <w:b/>
          <w:color w:val="C00000"/>
          <w:sz w:val="32"/>
          <w:szCs w:val="28"/>
        </w:rPr>
      </w:pPr>
      <w:r w:rsidRPr="00307CF8">
        <w:rPr>
          <w:rFonts w:ascii="Bookman Old Style" w:hAnsi="Bookman Old Style"/>
          <w:b/>
          <w:color w:val="C00000"/>
          <w:sz w:val="32"/>
          <w:szCs w:val="28"/>
        </w:rPr>
        <w:t xml:space="preserve">  на  2020-2021 учебный  год</w:t>
      </w:r>
    </w:p>
    <w:tbl>
      <w:tblPr>
        <w:tblStyle w:val="a3"/>
        <w:tblW w:w="15750" w:type="dxa"/>
        <w:tblLayout w:type="fixed"/>
        <w:tblLook w:val="04A0"/>
      </w:tblPr>
      <w:tblGrid>
        <w:gridCol w:w="532"/>
        <w:gridCol w:w="2978"/>
        <w:gridCol w:w="2267"/>
        <w:gridCol w:w="7795"/>
        <w:gridCol w:w="2178"/>
      </w:tblGrid>
      <w:tr w:rsidR="005832EF" w:rsidTr="004136DD">
        <w:trPr>
          <w:trHeight w:val="86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№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ФИО </w:t>
            </w:r>
          </w:p>
          <w:p w:rsidR="005832EF" w:rsidRDefault="005832EF" w:rsidP="004136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 учителя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Занимаемая</w:t>
            </w:r>
          </w:p>
          <w:p w:rsidR="005832EF" w:rsidRDefault="005832EF" w:rsidP="004136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должность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Темы  самообразования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Годы</w:t>
            </w:r>
          </w:p>
          <w:p w:rsidR="005832EF" w:rsidRDefault="005832EF" w:rsidP="004136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исполнения</w:t>
            </w:r>
          </w:p>
        </w:tc>
      </w:tr>
      <w:tr w:rsidR="005832EF" w:rsidTr="004136DD">
        <w:trPr>
          <w:trHeight w:val="848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1.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Батыргишиева</w:t>
            </w:r>
          </w:p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Солтанат</w:t>
            </w:r>
          </w:p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Магомедовна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учитель математики</w:t>
            </w:r>
          </w:p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рук</w:t>
            </w:r>
            <w:proofErr w:type="gramStart"/>
            <w:r>
              <w:rPr>
                <w:rFonts w:ascii="Bookman Old Style" w:hAnsi="Bookman Old Style"/>
                <w:sz w:val="28"/>
                <w:szCs w:val="28"/>
              </w:rPr>
              <w:t>.Ш</w:t>
            </w:r>
            <w:proofErr w:type="gramEnd"/>
            <w:r>
              <w:rPr>
                <w:rFonts w:ascii="Bookman Old Style" w:hAnsi="Bookman Old Style"/>
                <w:sz w:val="28"/>
                <w:szCs w:val="28"/>
              </w:rPr>
              <w:t>МО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32EF" w:rsidRPr="00A97143" w:rsidRDefault="005832EF" w:rsidP="004136DD">
            <w:pPr>
              <w:rPr>
                <w:rFonts w:ascii="Bookman Old Style" w:hAnsi="Bookman Old Style"/>
                <w:sz w:val="28"/>
                <w:szCs w:val="28"/>
              </w:rPr>
            </w:pPr>
            <w:r w:rsidRPr="00A97143"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>«Методика  подготовки  старшеклассников  к   ОГЭ  и  ЕГЭ»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3 год</w:t>
            </w:r>
          </w:p>
        </w:tc>
      </w:tr>
      <w:tr w:rsidR="005832EF" w:rsidTr="004136DD">
        <w:trPr>
          <w:trHeight w:val="848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2.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Карин</w:t>
            </w:r>
          </w:p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Ренат</w:t>
            </w:r>
          </w:p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Зинонович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учитель математики</w:t>
            </w:r>
          </w:p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2EF" w:rsidRDefault="005832EF" w:rsidP="004136DD">
            <w:pPr>
              <w:shd w:val="clear" w:color="auto" w:fill="FFFFFF"/>
              <w:rPr>
                <w:rFonts w:ascii="Bookman Old Style" w:hAnsi="Bookman Old Style"/>
                <w:color w:val="000000"/>
                <w:spacing w:val="-1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00"/>
                <w:spacing w:val="-1"/>
                <w:sz w:val="28"/>
                <w:szCs w:val="28"/>
              </w:rPr>
              <w:t>«Научно-исследовательская   работа  учащихся   на уроках  математики  и  во  внеурочное  время»</w:t>
            </w:r>
          </w:p>
          <w:p w:rsidR="005832EF" w:rsidRDefault="005832EF" w:rsidP="004136DD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 год</w:t>
            </w:r>
          </w:p>
        </w:tc>
      </w:tr>
      <w:tr w:rsidR="005832EF" w:rsidTr="004136DD">
        <w:trPr>
          <w:trHeight w:val="848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3.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Магомедова  Рагимат  Магомедовна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учитель математики</w:t>
            </w:r>
          </w:p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и  физики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2EF" w:rsidRDefault="005832EF" w:rsidP="004136DD">
            <w:pPr>
              <w:shd w:val="clear" w:color="auto" w:fill="FFFFFF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>«Развитие  творческих  способностей  учащихся  и  их интереса  к  физике»</w:t>
            </w:r>
          </w:p>
          <w:p w:rsidR="005832EF" w:rsidRDefault="005832EF" w:rsidP="004136DD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3 год</w:t>
            </w:r>
          </w:p>
        </w:tc>
      </w:tr>
      <w:tr w:rsidR="005832EF" w:rsidTr="004136DD">
        <w:trPr>
          <w:trHeight w:val="86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4.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Магомедова  Райганат  Ахмедовна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учитель информатики</w:t>
            </w:r>
          </w:p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32EF" w:rsidRDefault="005832EF" w:rsidP="004136DD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>«Развитие  познавательных   интересов   и  творческих способностей  учащихся    на  уроках   шахматы»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3 год</w:t>
            </w:r>
          </w:p>
        </w:tc>
      </w:tr>
      <w:tr w:rsidR="005832EF" w:rsidTr="004136DD">
        <w:trPr>
          <w:trHeight w:val="866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5.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Махмудова</w:t>
            </w:r>
          </w:p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Кумсият</w:t>
            </w:r>
          </w:p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Габибовна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учитель математики  и  ИВТ</w:t>
            </w:r>
          </w:p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32EF" w:rsidRPr="00A97143" w:rsidRDefault="005832EF" w:rsidP="004136DD">
            <w:pPr>
              <w:rPr>
                <w:rFonts w:ascii="Bookman Old Style" w:hAnsi="Bookman Old Style"/>
                <w:sz w:val="28"/>
                <w:szCs w:val="28"/>
              </w:rPr>
            </w:pPr>
            <w:r w:rsidRPr="00A97143"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>«Применение</w:t>
            </w:r>
            <w:r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r w:rsidRPr="00A97143"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ИКТ</w:t>
            </w:r>
            <w:r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r w:rsidRPr="00A97143"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для</w:t>
            </w:r>
            <w:r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r w:rsidRPr="00A97143"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развития </w:t>
            </w:r>
            <w:r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r w:rsidRPr="00A97143"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мотивации учащихся </w:t>
            </w:r>
            <w:r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r w:rsidRPr="00A97143"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>с</w:t>
            </w:r>
            <w:r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r w:rsidRPr="00A97143"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целью </w:t>
            </w:r>
            <w:r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r w:rsidRPr="00A97143"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>повышения</w:t>
            </w:r>
            <w:r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r w:rsidRPr="00A97143"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качества </w:t>
            </w:r>
            <w:r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r w:rsidRPr="00A97143"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обучения, </w:t>
            </w:r>
            <w:r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r w:rsidRPr="00A97143"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>эффективной</w:t>
            </w:r>
            <w:r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r w:rsidRPr="00A97143"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подготовки </w:t>
            </w:r>
            <w:r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r w:rsidRPr="00A97143"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>к</w:t>
            </w:r>
            <w:r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r w:rsidRPr="00A97143"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ЕГЭ</w:t>
            </w:r>
            <w:r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r w:rsidRPr="00A97143"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и обеспечения</w:t>
            </w:r>
            <w:r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r w:rsidRPr="00A97143"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деятельностного </w:t>
            </w:r>
            <w:r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r w:rsidRPr="00A97143"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подхода </w:t>
            </w:r>
            <w:r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r w:rsidRPr="00A97143"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>в</w:t>
            </w:r>
            <w:r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r w:rsidRPr="00A97143">
              <w:rPr>
                <w:rFonts w:ascii="Bookman Old Style" w:hAnsi="Bookman Old Style" w:cs="Arial"/>
                <w:color w:val="000000"/>
                <w:sz w:val="28"/>
                <w:szCs w:val="21"/>
                <w:shd w:val="clear" w:color="auto" w:fill="FFFFFF"/>
              </w:rPr>
              <w:t xml:space="preserve"> обучении»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32EF" w:rsidRDefault="005832EF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 год</w:t>
            </w:r>
          </w:p>
        </w:tc>
      </w:tr>
    </w:tbl>
    <w:p w:rsidR="005832EF" w:rsidRDefault="005832EF" w:rsidP="005832EF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5832EF" w:rsidRPr="00AF0443" w:rsidRDefault="005832EF" w:rsidP="005832EF">
      <w:pPr>
        <w:rPr>
          <w:rFonts w:ascii="Bookman Old Style" w:hAnsi="Bookman Old Style"/>
          <w:sz w:val="24"/>
          <w:szCs w:val="28"/>
        </w:rPr>
      </w:pPr>
      <w:r w:rsidRPr="00AF0443">
        <w:rPr>
          <w:rFonts w:ascii="Bookman Old Style" w:hAnsi="Bookman Old Style"/>
          <w:sz w:val="24"/>
          <w:szCs w:val="28"/>
        </w:rPr>
        <w:t>Рук</w:t>
      </w:r>
      <w:proofErr w:type="gramStart"/>
      <w:r w:rsidRPr="00AF0443">
        <w:rPr>
          <w:rFonts w:ascii="Bookman Old Style" w:hAnsi="Bookman Old Style"/>
          <w:sz w:val="24"/>
          <w:szCs w:val="28"/>
        </w:rPr>
        <w:t>.Ш</w:t>
      </w:r>
      <w:proofErr w:type="gramEnd"/>
      <w:r w:rsidRPr="00AF0443">
        <w:rPr>
          <w:rFonts w:ascii="Bookman Old Style" w:hAnsi="Bookman Old Style"/>
          <w:sz w:val="24"/>
          <w:szCs w:val="28"/>
        </w:rPr>
        <w:t>МО:              Батыргишиева  С.М.</w:t>
      </w:r>
    </w:p>
    <w:p w:rsidR="00010957" w:rsidRDefault="00010957"/>
    <w:sectPr w:rsidR="00010957" w:rsidSect="005832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32EF"/>
    <w:rsid w:val="00010957"/>
    <w:rsid w:val="0058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001122</dc:creator>
  <cp:keywords/>
  <dc:description/>
  <cp:lastModifiedBy>001122</cp:lastModifiedBy>
  <cp:revision>2</cp:revision>
  <dcterms:created xsi:type="dcterms:W3CDTF">2020-11-19T06:47:00Z</dcterms:created>
  <dcterms:modified xsi:type="dcterms:W3CDTF">2020-11-19T06:47:00Z</dcterms:modified>
</cp:coreProperties>
</file>